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E7" w:rsidRPr="000566E7" w:rsidRDefault="000566E7" w:rsidP="000566E7">
      <w:pPr>
        <w:widowControl/>
        <w:shd w:val="clear" w:color="auto" w:fill="FFFFFF"/>
        <w:spacing w:line="336" w:lineRule="atLeast"/>
        <w:ind w:firstLine="660"/>
        <w:jc w:val="left"/>
        <w:rPr>
          <w:rFonts w:ascii="Tahoma" w:hAnsi="Tahoma" w:cs="Tahoma"/>
          <w:color w:val="333333"/>
          <w:kern w:val="0"/>
          <w:szCs w:val="21"/>
        </w:rPr>
      </w:pPr>
      <w:r w:rsidRPr="000566E7">
        <w:rPr>
          <w:rFonts w:ascii="仿宋_GB2312" w:eastAsia="仿宋_GB2312" w:hAnsi="Tahoma" w:cs="Tahoma" w:hint="eastAsia"/>
          <w:b/>
          <w:bCs/>
          <w:color w:val="333333"/>
          <w:kern w:val="0"/>
          <w:sz w:val="32"/>
          <w:szCs w:val="32"/>
        </w:rPr>
        <w:br/>
      </w:r>
      <w:r w:rsidRPr="000566E7">
        <w:rPr>
          <w:rFonts w:ascii="仿宋_GB2312" w:eastAsia="仿宋_GB2312" w:hAnsi="Tahoma" w:cs="Tahoma" w:hint="eastAsia"/>
          <w:b/>
          <w:bCs/>
          <w:color w:val="333333"/>
          <w:kern w:val="0"/>
          <w:sz w:val="32"/>
        </w:rPr>
        <w:t> </w:t>
      </w:r>
    </w:p>
    <w:tbl>
      <w:tblPr>
        <w:tblW w:w="8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"/>
        <w:gridCol w:w="892"/>
        <w:gridCol w:w="510"/>
        <w:gridCol w:w="1957"/>
        <w:gridCol w:w="1076"/>
        <w:gridCol w:w="1663"/>
        <w:gridCol w:w="1562"/>
      </w:tblGrid>
      <w:tr w:rsidR="000566E7" w:rsidRPr="000566E7" w:rsidTr="000566E7">
        <w:trPr>
          <w:trHeight w:val="570"/>
        </w:trPr>
        <w:tc>
          <w:tcPr>
            <w:tcW w:w="80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禹会区</w:t>
            </w:r>
            <w:r w:rsidRPr="000566E7"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2015</w:t>
            </w:r>
            <w:r w:rsidRPr="000566E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年下半年申请教师资格体检合格人员名单</w:t>
            </w:r>
          </w:p>
        </w:tc>
      </w:tr>
      <w:tr w:rsidR="000566E7" w:rsidRPr="000566E7" w:rsidTr="000566E7">
        <w:trPr>
          <w:trHeight w:val="61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</w:rPr>
              <w:t>序号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</w:rPr>
              <w:t>姓名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</w:rPr>
              <w:t>性别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</w:rPr>
              <w:t>申请资格种类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</w:rPr>
              <w:t>任教</w:t>
            </w:r>
            <w:r w:rsidRPr="000566E7">
              <w:rPr>
                <w:rFonts w:ascii="Arial" w:hAnsi="Arial" w:cs="Arial"/>
                <w:b/>
                <w:bCs/>
                <w:color w:val="333333"/>
                <w:kern w:val="0"/>
                <w:sz w:val="20"/>
              </w:rPr>
              <w:t>  </w:t>
            </w:r>
            <w:r w:rsidRPr="000566E7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</w:rPr>
              <w:t>学科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</w:rPr>
              <w:t>考试合格证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</w:rPr>
              <w:t>体检结果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鄢信信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语文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房磊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数学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朱倩倩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数学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王松青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数学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程梅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数学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张品品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英语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郑月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初级中学教师资格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语文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王巧玲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初级中学教师资格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英语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段雯静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初级中学教师资格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英语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何盼盼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初级中学教师资格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美术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姚明明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初级中学教师资格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生物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高汤云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李轩蓓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赵梦阳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韩姝梅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王艺伟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苏小培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lastRenderedPageBreak/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刘艳萍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刘平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张古月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语文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2014342002280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陆文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语文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2015342001802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赵山山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数学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2014342002341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韩克绵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数学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2015342001870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岳倩倩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数学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2014342002378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徐灿灿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英语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2015342001842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苏文冉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英语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2015342001848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刘徽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小学教师资格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美术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2015342001897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庄雪婷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初级中学教师资格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语文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2015343001919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白晓雪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初级中学教师资格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英语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2015343001977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姚绒绒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初级中学教师资格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英语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2015343001979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边立娜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初级中学教师资格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地理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2014343002439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沈超群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初级中学教师资格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语文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2015343001908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韦清沁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2015341001753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  <w:tr w:rsidR="000566E7" w:rsidRPr="000566E7" w:rsidTr="000566E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000000"/>
                <w:kern w:val="0"/>
                <w:sz w:val="20"/>
              </w:rPr>
              <w:t>常雅文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幼儿园教师资格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幼儿园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Arial" w:hAnsi="Arial" w:cs="Arial"/>
                <w:color w:val="333333"/>
                <w:kern w:val="0"/>
                <w:sz w:val="20"/>
              </w:rPr>
              <w:t>2015341001748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6E7" w:rsidRPr="000566E7" w:rsidRDefault="000566E7" w:rsidP="000566E7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566E7">
              <w:rPr>
                <w:rFonts w:ascii="宋体" w:hAnsi="宋体" w:cs="宋体" w:hint="eastAsia"/>
                <w:color w:val="333333"/>
                <w:kern w:val="0"/>
                <w:sz w:val="20"/>
              </w:rPr>
              <w:t>合格</w:t>
            </w:r>
          </w:p>
        </w:tc>
      </w:tr>
    </w:tbl>
    <w:p w:rsidR="00E62C67" w:rsidRPr="000566E7" w:rsidRDefault="002C1EC3" w:rsidP="000566E7"/>
    <w:sectPr w:rsidR="00E62C67" w:rsidRPr="000566E7" w:rsidSect="00576F5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C3" w:rsidRDefault="002C1EC3" w:rsidP="008F0873">
      <w:r>
        <w:separator/>
      </w:r>
    </w:p>
  </w:endnote>
  <w:endnote w:type="continuationSeparator" w:id="1">
    <w:p w:rsidR="002C1EC3" w:rsidRDefault="002C1EC3" w:rsidP="008F0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C3" w:rsidRDefault="002C1EC3" w:rsidP="008F0873">
      <w:r>
        <w:separator/>
      </w:r>
    </w:p>
  </w:footnote>
  <w:footnote w:type="continuationSeparator" w:id="1">
    <w:p w:rsidR="002C1EC3" w:rsidRDefault="002C1EC3" w:rsidP="008F0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D1A"/>
    <w:rsid w:val="000566E7"/>
    <w:rsid w:val="000D6D48"/>
    <w:rsid w:val="002C1EC3"/>
    <w:rsid w:val="003A037B"/>
    <w:rsid w:val="00576F5A"/>
    <w:rsid w:val="008658B5"/>
    <w:rsid w:val="008F0873"/>
    <w:rsid w:val="00BF6A17"/>
    <w:rsid w:val="00D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873"/>
    <w:rPr>
      <w:sz w:val="18"/>
      <w:szCs w:val="18"/>
    </w:rPr>
  </w:style>
  <w:style w:type="character" w:styleId="a5">
    <w:name w:val="Strong"/>
    <w:basedOn w:val="a0"/>
    <w:uiPriority w:val="22"/>
    <w:qFormat/>
    <w:rsid w:val="00576F5A"/>
    <w:rPr>
      <w:b/>
      <w:bCs/>
    </w:rPr>
  </w:style>
  <w:style w:type="character" w:customStyle="1" w:styleId="apple-converted-space">
    <w:name w:val="apple-converted-space"/>
    <w:basedOn w:val="a0"/>
    <w:rsid w:val="00056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8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zwqlocehd@163.com</dc:creator>
  <cp:keywords/>
  <dc:description/>
  <cp:lastModifiedBy>Sky123.Org</cp:lastModifiedBy>
  <cp:revision>2</cp:revision>
  <dcterms:created xsi:type="dcterms:W3CDTF">2015-11-12T05:52:00Z</dcterms:created>
  <dcterms:modified xsi:type="dcterms:W3CDTF">2015-11-12T05:52:00Z</dcterms:modified>
</cp:coreProperties>
</file>